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EFC" w:rsidRDefault="00445EFC" w:rsidP="00445EF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ARAD</w:t>
          </w:r>
        </w:smartTag>
      </w:smartTag>
    </w:p>
    <w:p w:rsidR="00445EFC" w:rsidRDefault="00445EFC" w:rsidP="00445EFC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Anul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scolar</w:t>
      </w:r>
      <w:proofErr w:type="spellEnd"/>
      <w:r>
        <w:rPr>
          <w:sz w:val="28"/>
          <w:szCs w:val="28"/>
          <w:lang w:val="en-US"/>
        </w:rPr>
        <w:t>: 2015-2016</w:t>
      </w:r>
    </w:p>
    <w:p w:rsidR="00445EFC" w:rsidRDefault="00445EFC" w:rsidP="00445EFC">
      <w:pPr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</w:t>
      </w:r>
      <w:r w:rsidRPr="00332736">
        <w:rPr>
          <w:b/>
          <w:sz w:val="28"/>
          <w:szCs w:val="28"/>
          <w:lang w:val="en-US"/>
        </w:rPr>
        <w:t>ACTIVITATI PENTRU</w:t>
      </w:r>
      <w:r>
        <w:rPr>
          <w:b/>
          <w:sz w:val="28"/>
          <w:szCs w:val="28"/>
          <w:lang w:val="en-US"/>
        </w:rPr>
        <w:t xml:space="preserve"> SAPTAMANA “SCOALA ALTFEL</w:t>
      </w:r>
      <w:proofErr w:type="gramStart"/>
      <w:r>
        <w:rPr>
          <w:b/>
          <w:sz w:val="28"/>
          <w:szCs w:val="28"/>
          <w:lang w:val="en-US"/>
        </w:rPr>
        <w:t>”(</w:t>
      </w:r>
      <w:proofErr w:type="gramEnd"/>
      <w:r>
        <w:rPr>
          <w:b/>
          <w:sz w:val="28"/>
          <w:szCs w:val="28"/>
          <w:lang w:val="en-US"/>
        </w:rPr>
        <w:t xml:space="preserve">18-22 </w:t>
      </w:r>
      <w:proofErr w:type="spellStart"/>
      <w:r w:rsidRPr="00332736">
        <w:rPr>
          <w:b/>
          <w:sz w:val="28"/>
          <w:szCs w:val="28"/>
          <w:lang w:val="en-US"/>
        </w:rPr>
        <w:t>aprilie</w:t>
      </w:r>
      <w:proofErr w:type="spellEnd"/>
      <w:r>
        <w:rPr>
          <w:b/>
          <w:sz w:val="28"/>
          <w:szCs w:val="28"/>
          <w:lang w:val="en-US"/>
        </w:rPr>
        <w:t xml:space="preserve"> 2016)</w:t>
      </w:r>
    </w:p>
    <w:p w:rsidR="00445EFC" w:rsidRDefault="00445EFC" w:rsidP="00445EFC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Prof. Andrea </w:t>
      </w:r>
      <w:proofErr w:type="spellStart"/>
      <w:r>
        <w:rPr>
          <w:b/>
          <w:sz w:val="28"/>
          <w:szCs w:val="28"/>
          <w:lang w:val="en-US"/>
        </w:rPr>
        <w:t>Petrescu</w:t>
      </w:r>
      <w:proofErr w:type="spellEnd"/>
    </w:p>
    <w:p w:rsidR="00445EFC" w:rsidRDefault="00445EFC" w:rsidP="00445EFC">
      <w:pPr>
        <w:rPr>
          <w:sz w:val="28"/>
          <w:szCs w:val="28"/>
          <w:lang w:val="en-US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445EFC" w:rsidRPr="00631C7F" w:rsidTr="00FF28DA">
        <w:trPr>
          <w:trHeight w:val="922"/>
        </w:trPr>
        <w:tc>
          <w:tcPr>
            <w:tcW w:w="114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Ziua</w:t>
            </w:r>
            <w:proofErr w:type="spellEnd"/>
          </w:p>
        </w:tc>
        <w:tc>
          <w:tcPr>
            <w:tcW w:w="1433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631C7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Diriginte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Coordonator</w:t>
            </w:r>
            <w:proofErr w:type="spellEnd"/>
            <w:r w:rsidRPr="00631C7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activitate</w:t>
            </w:r>
            <w:proofErr w:type="spellEnd"/>
          </w:p>
        </w:tc>
        <w:tc>
          <w:tcPr>
            <w:tcW w:w="1433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631C7F">
              <w:rPr>
                <w:b/>
                <w:sz w:val="24"/>
                <w:szCs w:val="24"/>
                <w:lang w:val="en-US"/>
              </w:rPr>
              <w:t xml:space="preserve">Interval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orar</w:t>
            </w:r>
            <w:proofErr w:type="spellEnd"/>
          </w:p>
        </w:tc>
        <w:tc>
          <w:tcPr>
            <w:tcW w:w="2722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Titlu</w:t>
            </w:r>
            <w:proofErr w:type="spellEnd"/>
            <w:r w:rsidRPr="00631C7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activitatii</w:t>
            </w:r>
            <w:proofErr w:type="spellEnd"/>
          </w:p>
        </w:tc>
        <w:tc>
          <w:tcPr>
            <w:tcW w:w="1746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631C7F">
              <w:rPr>
                <w:b/>
                <w:sz w:val="24"/>
                <w:szCs w:val="24"/>
                <w:lang w:val="en-US"/>
              </w:rPr>
              <w:t xml:space="preserve">Forma de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organizare</w:t>
            </w:r>
            <w:proofErr w:type="spellEnd"/>
            <w:r w:rsidRPr="00631C7F">
              <w:rPr>
                <w:b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activitatii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Loc</w:t>
            </w:r>
            <w:proofErr w:type="spellEnd"/>
            <w:r w:rsidRPr="00631C7F">
              <w:rPr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desfasurare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Institutii</w:t>
            </w:r>
            <w:proofErr w:type="spellEnd"/>
            <w:r w:rsidRPr="00631C7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partenere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Alte</w:t>
            </w:r>
            <w:proofErr w:type="spellEnd"/>
            <w:r w:rsidRPr="00631C7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31C7F">
              <w:rPr>
                <w:b/>
                <w:sz w:val="24"/>
                <w:szCs w:val="24"/>
                <w:lang w:val="en-US"/>
              </w:rPr>
              <w:t>precizari</w:t>
            </w:r>
            <w:proofErr w:type="spellEnd"/>
          </w:p>
        </w:tc>
      </w:tr>
      <w:tr w:rsidR="00445EFC" w:rsidRPr="00631C7F" w:rsidTr="00FF28DA">
        <w:trPr>
          <w:trHeight w:val="552"/>
        </w:trPr>
        <w:tc>
          <w:tcPr>
            <w:tcW w:w="114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sz w:val="24"/>
                <w:szCs w:val="24"/>
                <w:lang w:val="en-US"/>
              </w:rPr>
              <w:t>Luni</w:t>
            </w:r>
            <w:proofErr w:type="spellEnd"/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18.04.    2016</w:t>
            </w:r>
          </w:p>
        </w:tc>
        <w:tc>
          <w:tcPr>
            <w:tcW w:w="1433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Calbeaza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Iosif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Petrescu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A.</w:t>
            </w: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Buruc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Maria</w:t>
            </w:r>
          </w:p>
        </w:tc>
        <w:tc>
          <w:tcPr>
            <w:tcW w:w="1433" w:type="dxa"/>
            <w:shd w:val="clear" w:color="auto" w:fill="auto"/>
          </w:tcPr>
          <w:p w:rsidR="00445EFC" w:rsidRPr="00631C7F" w:rsidRDefault="00445EFC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8:00-1</w:t>
            </w:r>
            <w:r>
              <w:rPr>
                <w:sz w:val="24"/>
                <w:szCs w:val="24"/>
                <w:lang w:val="en-US"/>
              </w:rPr>
              <w:t>1</w:t>
            </w:r>
            <w:r w:rsidRPr="00631C7F">
              <w:rPr>
                <w:sz w:val="24"/>
                <w:szCs w:val="24"/>
                <w:lang w:val="en-US"/>
              </w:rPr>
              <w:t>:00</w:t>
            </w:r>
          </w:p>
        </w:tc>
        <w:tc>
          <w:tcPr>
            <w:tcW w:w="2722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O </w:t>
            </w:r>
            <w:proofErr w:type="spellStart"/>
            <w:r>
              <w:rPr>
                <w:sz w:val="24"/>
                <w:szCs w:val="24"/>
                <w:lang w:val="en-US"/>
              </w:rPr>
              <w:t>paralela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intre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limba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romana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limba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engleza</w:t>
            </w:r>
            <w:proofErr w:type="spellEnd"/>
          </w:p>
        </w:tc>
        <w:tc>
          <w:tcPr>
            <w:tcW w:w="1746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</w:t>
            </w:r>
            <w:r w:rsidRPr="00631C7F">
              <w:rPr>
                <w:sz w:val="24"/>
                <w:szCs w:val="24"/>
                <w:lang w:val="en-US"/>
              </w:rPr>
              <w:t>ezbatere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L.P.S Arad</w:t>
            </w: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 XI-a A</w:t>
            </w:r>
          </w:p>
        </w:tc>
        <w:tc>
          <w:tcPr>
            <w:tcW w:w="1559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445EFC" w:rsidRPr="00631C7F" w:rsidTr="00FF28DA">
        <w:trPr>
          <w:trHeight w:val="577"/>
        </w:trPr>
        <w:tc>
          <w:tcPr>
            <w:tcW w:w="114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Marti</w:t>
            </w: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Pr="00631C7F">
              <w:rPr>
                <w:sz w:val="24"/>
                <w:szCs w:val="24"/>
                <w:lang w:val="en-US"/>
              </w:rPr>
              <w:t>.04</w:t>
            </w:r>
            <w:r>
              <w:rPr>
                <w:sz w:val="24"/>
                <w:szCs w:val="24"/>
                <w:lang w:val="en-US"/>
              </w:rPr>
              <w:t>.   2016</w:t>
            </w:r>
          </w:p>
        </w:tc>
        <w:tc>
          <w:tcPr>
            <w:tcW w:w="143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Lazea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Crina</w:t>
            </w:r>
            <w:proofErr w:type="spellEnd"/>
          </w:p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Varcus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Alina</w:t>
            </w:r>
          </w:p>
        </w:tc>
        <w:tc>
          <w:tcPr>
            <w:tcW w:w="2435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Petrescu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A.</w:t>
            </w: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3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8:00-10.00</w:t>
            </w:r>
          </w:p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10.00-12.00</w:t>
            </w:r>
          </w:p>
        </w:tc>
        <w:tc>
          <w:tcPr>
            <w:tcW w:w="2722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Engleza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intelesul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tuturor</w:t>
            </w:r>
            <w:proofErr w:type="spellEnd"/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Calatorie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prin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Europa</w:t>
            </w:r>
          </w:p>
        </w:tc>
        <w:tc>
          <w:tcPr>
            <w:tcW w:w="1746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Activitate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grupe</w:t>
            </w:r>
            <w:proofErr w:type="spellEnd"/>
          </w:p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Vizionare</w:t>
            </w:r>
            <w:proofErr w:type="spellEnd"/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Prezentari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tari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europeene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L.P.S Arad</w:t>
            </w:r>
          </w:p>
          <w:p w:rsidR="00445EFC" w:rsidRDefault="00445EFC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 IX-a A</w:t>
            </w:r>
          </w:p>
          <w:p w:rsidR="00445EFC" w:rsidRPr="00631C7F" w:rsidRDefault="00445EFC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proofErr w:type="gram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IX-a B</w:t>
            </w:r>
          </w:p>
        </w:tc>
        <w:tc>
          <w:tcPr>
            <w:tcW w:w="1559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445EFC" w:rsidRPr="00631C7F" w:rsidTr="00FF28DA">
        <w:trPr>
          <w:trHeight w:val="552"/>
        </w:trPr>
        <w:tc>
          <w:tcPr>
            <w:tcW w:w="114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sz w:val="24"/>
                <w:szCs w:val="24"/>
                <w:lang w:val="en-US"/>
              </w:rPr>
              <w:t>Miercuri</w:t>
            </w:r>
            <w:proofErr w:type="spellEnd"/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  <w:r w:rsidRPr="00631C7F">
              <w:rPr>
                <w:sz w:val="24"/>
                <w:szCs w:val="24"/>
                <w:lang w:val="en-US"/>
              </w:rPr>
              <w:t>.04</w:t>
            </w:r>
            <w:r>
              <w:rPr>
                <w:sz w:val="24"/>
                <w:szCs w:val="24"/>
                <w:lang w:val="en-US"/>
              </w:rPr>
              <w:t>.   2016</w:t>
            </w:r>
          </w:p>
        </w:tc>
        <w:tc>
          <w:tcPr>
            <w:tcW w:w="143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Farcasiu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Otilia</w:t>
            </w:r>
            <w:proofErr w:type="spellEnd"/>
          </w:p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58286D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Spinul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Decebal</w:t>
            </w:r>
            <w:proofErr w:type="spellEnd"/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Petrescu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A.</w:t>
            </w:r>
          </w:p>
        </w:tc>
        <w:tc>
          <w:tcPr>
            <w:tcW w:w="143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8:00-1</w:t>
            </w:r>
            <w:r>
              <w:rPr>
                <w:sz w:val="24"/>
                <w:szCs w:val="24"/>
                <w:lang w:val="en-US"/>
              </w:rPr>
              <w:t>1</w:t>
            </w:r>
            <w:r w:rsidRPr="00631C7F">
              <w:rPr>
                <w:sz w:val="24"/>
                <w:szCs w:val="24"/>
                <w:lang w:val="en-US"/>
              </w:rPr>
              <w:t>:00</w:t>
            </w:r>
          </w:p>
          <w:p w:rsidR="00445EFC" w:rsidRPr="00631C7F" w:rsidRDefault="00445EFC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t>La peinture francaise et anglaise</w:t>
            </w:r>
          </w:p>
        </w:tc>
        <w:tc>
          <w:tcPr>
            <w:tcW w:w="1746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Dezbatere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L.P.S Arad</w:t>
            </w:r>
          </w:p>
          <w:p w:rsidR="00445EFC" w:rsidRDefault="00445EFC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XII </w:t>
            </w:r>
            <w:r w:rsidR="0058286D">
              <w:rPr>
                <w:sz w:val="24"/>
                <w:szCs w:val="24"/>
                <w:lang w:val="en-US"/>
              </w:rPr>
              <w:t>A</w:t>
            </w:r>
          </w:p>
          <w:p w:rsidR="00445EFC" w:rsidRDefault="00445EFC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445EFC" w:rsidRPr="00631C7F" w:rsidRDefault="00445EFC" w:rsidP="0058286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XII </w:t>
            </w:r>
            <w:r w:rsidR="0058286D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559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445EFC" w:rsidRPr="00631C7F" w:rsidTr="00FF28DA">
        <w:trPr>
          <w:trHeight w:val="577"/>
        </w:trPr>
        <w:tc>
          <w:tcPr>
            <w:tcW w:w="114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 xml:space="preserve">Joi </w:t>
            </w: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 w:rsidRPr="00631C7F">
              <w:rPr>
                <w:sz w:val="24"/>
                <w:szCs w:val="24"/>
                <w:lang w:val="en-US"/>
              </w:rPr>
              <w:t>.04</w:t>
            </w:r>
            <w:r>
              <w:rPr>
                <w:sz w:val="24"/>
                <w:szCs w:val="24"/>
                <w:lang w:val="en-US"/>
              </w:rPr>
              <w:t>.   2016</w:t>
            </w:r>
          </w:p>
        </w:tc>
        <w:tc>
          <w:tcPr>
            <w:tcW w:w="1433" w:type="dxa"/>
            <w:shd w:val="clear" w:color="auto" w:fill="auto"/>
          </w:tcPr>
          <w:p w:rsidR="00445EFC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Szobolai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Mihaela</w:t>
            </w:r>
            <w:proofErr w:type="spellEnd"/>
          </w:p>
          <w:p w:rsidR="0058286D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435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Petrescu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A.</w:t>
            </w:r>
            <w:r>
              <w:rPr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1433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8:00-1</w:t>
            </w:r>
            <w:r>
              <w:rPr>
                <w:sz w:val="24"/>
                <w:szCs w:val="24"/>
                <w:lang w:val="en-US"/>
              </w:rPr>
              <w:t>0</w:t>
            </w:r>
            <w:r w:rsidRPr="00631C7F">
              <w:rPr>
                <w:sz w:val="24"/>
                <w:szCs w:val="24"/>
                <w:lang w:val="en-US"/>
              </w:rPr>
              <w:t>:00</w:t>
            </w:r>
          </w:p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shd w:val="clear" w:color="auto" w:fill="auto"/>
          </w:tcPr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Rebus- </w:t>
            </w:r>
            <w:proofErr w:type="spellStart"/>
            <w:r>
              <w:rPr>
                <w:sz w:val="24"/>
                <w:szCs w:val="24"/>
                <w:lang w:val="en-US"/>
              </w:rPr>
              <w:t>Documentar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Anglia</w:t>
            </w:r>
          </w:p>
        </w:tc>
        <w:tc>
          <w:tcPr>
            <w:tcW w:w="1746" w:type="dxa"/>
            <w:shd w:val="clear" w:color="auto" w:fill="auto"/>
          </w:tcPr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Activitate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grupe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L.P.S Arad</w:t>
            </w:r>
          </w:p>
          <w:p w:rsidR="00445EFC" w:rsidRPr="00631C7F" w:rsidRDefault="0058286D" w:rsidP="00445EF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XII C</w:t>
            </w:r>
          </w:p>
        </w:tc>
        <w:tc>
          <w:tcPr>
            <w:tcW w:w="1559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445EFC" w:rsidRPr="00631C7F" w:rsidTr="00FF28DA">
        <w:trPr>
          <w:trHeight w:val="552"/>
        </w:trPr>
        <w:tc>
          <w:tcPr>
            <w:tcW w:w="114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 w:rsidRPr="00631C7F">
              <w:rPr>
                <w:sz w:val="24"/>
                <w:szCs w:val="24"/>
                <w:lang w:val="en-US"/>
              </w:rPr>
              <w:lastRenderedPageBreak/>
              <w:t>Vineri</w:t>
            </w:r>
            <w:proofErr w:type="spellEnd"/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  <w:r w:rsidRPr="00631C7F">
              <w:rPr>
                <w:sz w:val="24"/>
                <w:szCs w:val="24"/>
                <w:lang w:val="en-US"/>
              </w:rPr>
              <w:t>.04</w:t>
            </w:r>
            <w:r>
              <w:rPr>
                <w:sz w:val="24"/>
                <w:szCs w:val="24"/>
                <w:lang w:val="en-US"/>
              </w:rPr>
              <w:t>.    2016</w:t>
            </w:r>
          </w:p>
        </w:tc>
        <w:tc>
          <w:tcPr>
            <w:tcW w:w="1433" w:type="dxa"/>
            <w:shd w:val="clear" w:color="auto" w:fill="auto"/>
          </w:tcPr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Tulescu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Marika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Petrescu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A.</w:t>
            </w:r>
          </w:p>
        </w:tc>
        <w:tc>
          <w:tcPr>
            <w:tcW w:w="143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8:00-10:00</w:t>
            </w:r>
          </w:p>
          <w:p w:rsidR="00445EFC" w:rsidRPr="00631C7F" w:rsidRDefault="00445EFC" w:rsidP="0058286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shd w:val="clear" w:color="auto" w:fill="auto"/>
          </w:tcPr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Rebus/ </w:t>
            </w:r>
            <w:proofErr w:type="spellStart"/>
            <w:r>
              <w:rPr>
                <w:sz w:val="24"/>
                <w:szCs w:val="24"/>
                <w:lang w:val="en-US"/>
              </w:rPr>
              <w:t>Documentar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Anglia</w:t>
            </w:r>
          </w:p>
        </w:tc>
        <w:tc>
          <w:tcPr>
            <w:tcW w:w="1746" w:type="dxa"/>
            <w:shd w:val="clear" w:color="auto" w:fill="auto"/>
          </w:tcPr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Activitate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grupe</w:t>
            </w:r>
            <w:proofErr w:type="spellEnd"/>
            <w:r w:rsidR="00445EFC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445EFC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631C7F">
              <w:rPr>
                <w:sz w:val="24"/>
                <w:szCs w:val="24"/>
                <w:lang w:val="en-US"/>
              </w:rPr>
              <w:t>L.P.S Arad</w:t>
            </w:r>
          </w:p>
          <w:p w:rsidR="00445EFC" w:rsidRPr="00631C7F" w:rsidRDefault="0058286D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cls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 XI-a B</w:t>
            </w: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445EFC" w:rsidRPr="00631C7F" w:rsidRDefault="00445EFC" w:rsidP="00FF28DA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445EFC" w:rsidRPr="00A202C0" w:rsidRDefault="00445EFC" w:rsidP="00445EF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</w:t>
      </w:r>
    </w:p>
    <w:p w:rsidR="0054179F" w:rsidRDefault="0054179F"/>
    <w:sectPr w:rsidR="0054179F" w:rsidSect="00A202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EFC"/>
    <w:rsid w:val="00445EFC"/>
    <w:rsid w:val="0054179F"/>
    <w:rsid w:val="0058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F47CD8-BFDC-4779-96EE-6EEBF1065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EF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1</cp:revision>
  <dcterms:created xsi:type="dcterms:W3CDTF">2016-02-23T11:21:00Z</dcterms:created>
  <dcterms:modified xsi:type="dcterms:W3CDTF">2016-02-23T11:35:00Z</dcterms:modified>
</cp:coreProperties>
</file>